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D89" w:rsidRPr="00087400" w:rsidRDefault="00691D89" w:rsidP="00691D89">
      <w:pPr>
        <w:bidi/>
        <w:jc w:val="lowKashida"/>
        <w:rPr>
          <w:b/>
          <w:bCs/>
          <w:sz w:val="32"/>
          <w:rtl/>
        </w:rPr>
      </w:pPr>
      <w:bookmarkStart w:id="0" w:name="_GoBack"/>
      <w:bookmarkEnd w:id="0"/>
      <w:r w:rsidRPr="00087400">
        <w:rPr>
          <w:rFonts w:hint="cs"/>
          <w:b/>
          <w:bCs/>
          <w:sz w:val="32"/>
          <w:rtl/>
        </w:rPr>
        <w:t>المحاضرة السّادسة: (الصحيحُ والمعتلُّ)</w:t>
      </w:r>
    </w:p>
    <w:p w:rsidR="00691D89" w:rsidRPr="00087400" w:rsidRDefault="00691D89" w:rsidP="00691D89">
      <w:pPr>
        <w:bidi/>
        <w:jc w:val="lowKashida"/>
        <w:rPr>
          <w:sz w:val="32"/>
          <w:rtl/>
        </w:rPr>
      </w:pPr>
      <w:r w:rsidRPr="00087400">
        <w:rPr>
          <w:rFonts w:hint="cs"/>
          <w:sz w:val="32"/>
          <w:rtl/>
        </w:rPr>
        <w:t>أولًا: (الفعلُ الصّحيح):</w:t>
      </w:r>
    </w:p>
    <w:p w:rsidR="00691D89" w:rsidRPr="00087400" w:rsidRDefault="00691D89" w:rsidP="00691D89">
      <w:pPr>
        <w:bidi/>
        <w:jc w:val="lowKashida"/>
        <w:rPr>
          <w:sz w:val="32"/>
          <w:rtl/>
        </w:rPr>
      </w:pPr>
      <w:r w:rsidRPr="00087400">
        <w:rPr>
          <w:rFonts w:hint="cs"/>
          <w:sz w:val="32"/>
          <w:rtl/>
        </w:rPr>
        <w:t xml:space="preserve">     وهو ما خلت أصولهُ من حروف العلّة الثلاثة: (الألف، والواو، والياء)، نحو: عَلِم، رَكَعَ، وسجد.</w:t>
      </w:r>
    </w:p>
    <w:p w:rsidR="00691D89" w:rsidRPr="00087400" w:rsidRDefault="00691D89" w:rsidP="00691D89">
      <w:pPr>
        <w:bidi/>
        <w:jc w:val="lowKashida"/>
        <w:rPr>
          <w:sz w:val="32"/>
          <w:rtl/>
        </w:rPr>
      </w:pPr>
      <w:r w:rsidRPr="00087400">
        <w:rPr>
          <w:rFonts w:hint="cs"/>
          <w:b/>
          <w:bCs/>
          <w:sz w:val="32"/>
          <w:rtl/>
        </w:rPr>
        <w:t xml:space="preserve">أقسام الفعل الصحيح: </w:t>
      </w:r>
      <w:r w:rsidRPr="00087400">
        <w:rPr>
          <w:rFonts w:hint="cs"/>
          <w:sz w:val="32"/>
          <w:rtl/>
        </w:rPr>
        <w:t>ينقسمُ الفعلُ الصحيح على (سالمٌ، ومهموزٌ، ومضعّف).</w:t>
      </w:r>
    </w:p>
    <w:p w:rsidR="00691D89" w:rsidRPr="00087400" w:rsidRDefault="00691D89" w:rsidP="00691D89">
      <w:pPr>
        <w:pStyle w:val="a3"/>
        <w:numPr>
          <w:ilvl w:val="0"/>
          <w:numId w:val="1"/>
        </w:numPr>
        <w:bidi/>
        <w:jc w:val="lowKashida"/>
        <w:rPr>
          <w:sz w:val="32"/>
        </w:rPr>
      </w:pPr>
      <w:r w:rsidRPr="00087400">
        <w:rPr>
          <w:rFonts w:hint="cs"/>
          <w:sz w:val="32"/>
          <w:rtl/>
        </w:rPr>
        <w:t>السالمُ: ما سلِمت أصولهُ من أحرف العلّة والهمزة والتّضعيف، نحو: فَهِمَ، عَلِمَ، كتَب.</w:t>
      </w:r>
    </w:p>
    <w:p w:rsidR="00691D89" w:rsidRPr="00087400" w:rsidRDefault="00691D89" w:rsidP="00691D89">
      <w:pPr>
        <w:pStyle w:val="a3"/>
        <w:numPr>
          <w:ilvl w:val="0"/>
          <w:numId w:val="1"/>
        </w:numPr>
        <w:bidi/>
        <w:jc w:val="lowKashida"/>
        <w:rPr>
          <w:sz w:val="32"/>
        </w:rPr>
      </w:pPr>
      <w:r w:rsidRPr="00087400">
        <w:rPr>
          <w:rFonts w:hint="cs"/>
          <w:sz w:val="32"/>
          <w:rtl/>
        </w:rPr>
        <w:t>المهموز: ما كانَ أحد أصوله همزة، نحو: أكلَ، سألَ، قرأ.</w:t>
      </w:r>
    </w:p>
    <w:p w:rsidR="00691D89" w:rsidRPr="00087400" w:rsidRDefault="00691D89" w:rsidP="00691D89">
      <w:pPr>
        <w:pStyle w:val="a3"/>
        <w:numPr>
          <w:ilvl w:val="0"/>
          <w:numId w:val="1"/>
        </w:numPr>
        <w:bidi/>
        <w:jc w:val="lowKashida"/>
        <w:rPr>
          <w:sz w:val="32"/>
        </w:rPr>
      </w:pPr>
      <w:r w:rsidRPr="00087400">
        <w:rPr>
          <w:rFonts w:hint="cs"/>
          <w:sz w:val="32"/>
          <w:rtl/>
        </w:rPr>
        <w:t>المضعف: وهو قسمان: الأول: مضعّفٌ ثلاثي: ما كانت عينهُ ولامهُ من جنس واحد، نحو: مدّ، فرّ، شدّ.</w:t>
      </w:r>
    </w:p>
    <w:p w:rsidR="00691D89" w:rsidRPr="00087400" w:rsidRDefault="00691D89" w:rsidP="00691D89">
      <w:pPr>
        <w:bidi/>
        <w:ind w:left="0" w:firstLine="0"/>
        <w:jc w:val="lowKashida"/>
        <w:rPr>
          <w:sz w:val="32"/>
          <w:rtl/>
        </w:rPr>
      </w:pPr>
      <w:r w:rsidRPr="00087400">
        <w:rPr>
          <w:rFonts w:hint="cs"/>
          <w:sz w:val="32"/>
          <w:rtl/>
        </w:rPr>
        <w:t>الثاني: مضعّفٌ رباعي: ما كانت فاؤه ولامه الأولى من جنس، أو عينه ولامه الثانية من جنس آخر، أو هو ما تكرر فيه حرفان أصليان بعد حرفين أصليين، نحو: زَلزَل، عَسعَسَ، وَسوَس.</w:t>
      </w:r>
    </w:p>
    <w:p w:rsidR="00691D89" w:rsidRPr="00087400" w:rsidRDefault="00691D89" w:rsidP="00691D89">
      <w:pPr>
        <w:bidi/>
        <w:ind w:left="0" w:firstLine="0"/>
        <w:jc w:val="lowKashida"/>
        <w:rPr>
          <w:sz w:val="32"/>
          <w:rtl/>
        </w:rPr>
      </w:pPr>
      <w:r w:rsidRPr="00087400">
        <w:rPr>
          <w:rFonts w:hint="cs"/>
          <w:sz w:val="32"/>
          <w:rtl/>
        </w:rPr>
        <w:t>ثانيًا: (الفعلُ المعتل): ما كان أحد أصوله أو اثنان منها من أحرفِ العلّة، نحو: وَعَدَ، وَصَفَ، حوِل، قضى، صام.</w:t>
      </w:r>
    </w:p>
    <w:p w:rsidR="00691D89" w:rsidRPr="00087400" w:rsidRDefault="00691D89" w:rsidP="00691D89">
      <w:pPr>
        <w:bidi/>
        <w:ind w:left="0" w:firstLine="0"/>
        <w:jc w:val="lowKashida"/>
        <w:rPr>
          <w:sz w:val="32"/>
          <w:rtl/>
        </w:rPr>
      </w:pPr>
      <w:r w:rsidRPr="00087400">
        <w:rPr>
          <w:rFonts w:hint="cs"/>
          <w:sz w:val="32"/>
          <w:rtl/>
        </w:rPr>
        <w:t>ويقسم على:</w:t>
      </w:r>
    </w:p>
    <w:p w:rsidR="00691D89" w:rsidRPr="00087400" w:rsidRDefault="00691D89" w:rsidP="00691D89">
      <w:pPr>
        <w:pStyle w:val="a3"/>
        <w:numPr>
          <w:ilvl w:val="0"/>
          <w:numId w:val="2"/>
        </w:numPr>
        <w:bidi/>
        <w:jc w:val="lowKashida"/>
        <w:rPr>
          <w:sz w:val="32"/>
        </w:rPr>
      </w:pPr>
      <w:r w:rsidRPr="00087400">
        <w:rPr>
          <w:rFonts w:hint="cs"/>
          <w:sz w:val="32"/>
          <w:rtl/>
        </w:rPr>
        <w:t>المثال: ما كانت فاؤه حرف علة، نحو: وصفَ، وعدَ.</w:t>
      </w:r>
    </w:p>
    <w:p w:rsidR="00691D89" w:rsidRPr="00087400" w:rsidRDefault="00691D89" w:rsidP="00691D89">
      <w:pPr>
        <w:pStyle w:val="a3"/>
        <w:numPr>
          <w:ilvl w:val="0"/>
          <w:numId w:val="2"/>
        </w:numPr>
        <w:bidi/>
        <w:jc w:val="lowKashida"/>
        <w:rPr>
          <w:sz w:val="32"/>
        </w:rPr>
      </w:pPr>
      <w:r w:rsidRPr="00087400">
        <w:rPr>
          <w:rFonts w:hint="cs"/>
          <w:sz w:val="32"/>
          <w:rtl/>
        </w:rPr>
        <w:t>الأجوف: ما كانت عينه حرف علّة، نحو: صامَ، عاشَ.</w:t>
      </w:r>
    </w:p>
    <w:p w:rsidR="00691D89" w:rsidRPr="00087400" w:rsidRDefault="00691D89" w:rsidP="00691D89">
      <w:pPr>
        <w:pStyle w:val="a3"/>
        <w:numPr>
          <w:ilvl w:val="0"/>
          <w:numId w:val="2"/>
        </w:numPr>
        <w:bidi/>
        <w:jc w:val="lowKashida"/>
        <w:rPr>
          <w:sz w:val="32"/>
        </w:rPr>
      </w:pPr>
      <w:r w:rsidRPr="00087400">
        <w:rPr>
          <w:rFonts w:hint="cs"/>
          <w:sz w:val="32"/>
          <w:rtl/>
        </w:rPr>
        <w:t>الناقص: ما كانت لامه حرف علة، نحو: دعا، غَزا.</w:t>
      </w:r>
    </w:p>
    <w:p w:rsidR="00691D89" w:rsidRPr="00087400" w:rsidRDefault="00691D89" w:rsidP="00691D89">
      <w:pPr>
        <w:pStyle w:val="a3"/>
        <w:numPr>
          <w:ilvl w:val="0"/>
          <w:numId w:val="2"/>
        </w:numPr>
        <w:bidi/>
        <w:jc w:val="lowKashida"/>
        <w:rPr>
          <w:sz w:val="32"/>
        </w:rPr>
      </w:pPr>
      <w:r w:rsidRPr="00087400">
        <w:rPr>
          <w:rFonts w:hint="cs"/>
          <w:sz w:val="32"/>
          <w:rtl/>
        </w:rPr>
        <w:t>اللفيف: وهو بدوره يقسم على قسمين: الأول: اللفيف المفروق: ما كانت فاؤه ولامه حرفي علّة، نحو: (وعَى، وقَى)، وسمّي بذلك؛ لأن الحرف الصّحيح فرق بين حرفي العلّة.</w:t>
      </w:r>
    </w:p>
    <w:p w:rsidR="00691D89" w:rsidRPr="00087400" w:rsidRDefault="00691D89" w:rsidP="00691D89">
      <w:pPr>
        <w:bidi/>
        <w:ind w:left="360" w:firstLine="0"/>
        <w:jc w:val="lowKashida"/>
        <w:rPr>
          <w:sz w:val="32"/>
          <w:rtl/>
        </w:rPr>
      </w:pPr>
      <w:r w:rsidRPr="00087400">
        <w:rPr>
          <w:rFonts w:hint="cs"/>
          <w:sz w:val="32"/>
          <w:rtl/>
        </w:rPr>
        <w:t>والثاني: اللفيف المقرون: ما كانت عينه ولامه حرفي علة، نحو: نوى، ورَوَى، وسمّي بذلك؛ لاقتران حرفي العلّة ببعض.</w:t>
      </w:r>
    </w:p>
    <w:p w:rsidR="00691D89" w:rsidRPr="00087400" w:rsidRDefault="00691D89" w:rsidP="00691D89">
      <w:pPr>
        <w:bidi/>
        <w:ind w:left="360" w:firstLine="0"/>
        <w:jc w:val="lowKashida"/>
        <w:rPr>
          <w:sz w:val="32"/>
          <w:rtl/>
        </w:rPr>
      </w:pPr>
    </w:p>
    <w:p w:rsidR="00737393" w:rsidRDefault="00737393" w:rsidP="00691D89">
      <w:pPr>
        <w:bidi/>
        <w:jc w:val="left"/>
        <w:rPr>
          <w:rtl/>
        </w:rPr>
      </w:pPr>
    </w:p>
    <w:sectPr w:rsidR="00737393" w:rsidSect="00E8102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02E0B"/>
    <w:multiLevelType w:val="hybridMultilevel"/>
    <w:tmpl w:val="5D92066E"/>
    <w:lvl w:ilvl="0" w:tplc="B51458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702C7A"/>
    <w:multiLevelType w:val="hybridMultilevel"/>
    <w:tmpl w:val="8CAC4E62"/>
    <w:lvl w:ilvl="0" w:tplc="844CDA18">
      <w:start w:val="1"/>
      <w:numFmt w:val="decimal"/>
      <w:lvlText w:val="%1-"/>
      <w:lvlJc w:val="left"/>
      <w:pPr>
        <w:ind w:left="47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D89"/>
    <w:rsid w:val="0027233E"/>
    <w:rsid w:val="005A6119"/>
    <w:rsid w:val="00691D89"/>
    <w:rsid w:val="00737393"/>
    <w:rsid w:val="00806DA6"/>
    <w:rsid w:val="00904FB5"/>
    <w:rsid w:val="00E8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D89"/>
    <w:pPr>
      <w:spacing w:after="0" w:line="240" w:lineRule="auto"/>
      <w:ind w:left="226" w:hanging="113"/>
      <w:jc w:val="right"/>
    </w:pPr>
    <w:rPr>
      <w:rFonts w:cs="Simplified Arabic"/>
      <w:szCs w:val="32"/>
      <w:lang w:bidi="ar-IQ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6D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D89"/>
    <w:pPr>
      <w:spacing w:after="0" w:line="240" w:lineRule="auto"/>
      <w:ind w:left="226" w:hanging="113"/>
      <w:jc w:val="right"/>
    </w:pPr>
    <w:rPr>
      <w:rFonts w:cs="Simplified Arabic"/>
      <w:szCs w:val="32"/>
      <w:lang w:bidi="ar-IQ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6D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By DR.Ahmed Saker 2O11 - 2O12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DR.Ahmed Saker 2O11</cp:lastModifiedBy>
  <cp:revision>2</cp:revision>
  <dcterms:created xsi:type="dcterms:W3CDTF">2026-05-20T18:23:00Z</dcterms:created>
  <dcterms:modified xsi:type="dcterms:W3CDTF">2026-05-20T18:23:00Z</dcterms:modified>
</cp:coreProperties>
</file>